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77777777" w:rsidR="007B7C6F" w:rsidRDefault="007B7C6F" w:rsidP="007B7C6F">
      <w:pPr>
        <w:tabs>
          <w:tab w:val="num" w:pos="720"/>
        </w:tabs>
        <w:spacing w:before="100" w:beforeAutospacing="1" w:after="100" w:afterAutospacing="1"/>
        <w:ind w:left="720" w:hanging="360"/>
      </w:pPr>
      <w:bookmarkStart w:id="0" w:name="_GoBack"/>
      <w:bookmarkEnd w:id="0"/>
    </w:p>
    <w:p w14:paraId="16D10BF9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22B4D2DA" w:rsidR="008F066E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15, 2020</w:t>
      </w:r>
    </w:p>
    <w:p w14:paraId="476A48F0" w14:textId="6DC48ECC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4:00-5:00 pm CDT</w:t>
      </w:r>
    </w:p>
    <w:p w14:paraId="537D0623" w14:textId="0EED27DD" w:rsidR="008F066E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5:00-6:00 pm EDT</w:t>
      </w:r>
    </w:p>
    <w:p w14:paraId="7E615C94" w14:textId="7329672A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Participants: Carol Beckel, Karen Bock, Elsa Drevyn, Lisa Harrison, Susan Tomlinson, Laurie Neely</w:t>
      </w:r>
      <w:r w:rsidR="00AE7461">
        <w:rPr>
          <w:rFonts w:ascii="Arial" w:hAnsi="Arial" w:cs="Arial"/>
          <w:b/>
          <w:bCs/>
        </w:rPr>
        <w:t>, Heather Mack</w:t>
      </w:r>
    </w:p>
    <w:p w14:paraId="7829A13C" w14:textId="77777777" w:rsidR="008F066E" w:rsidRDefault="008F066E" w:rsidP="008F06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01B6438" w14:textId="77777777" w:rsidR="008F066E" w:rsidRDefault="008F066E" w:rsidP="008F066E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ab/>
        <w:t>Conference Telephone Number: 712-432-3496</w:t>
      </w:r>
    </w:p>
    <w:p w14:paraId="65E0A80F" w14:textId="77777777" w:rsidR="008F066E" w:rsidRDefault="008F066E" w:rsidP="008F066E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ID: 280300#</w:t>
      </w:r>
    </w:p>
    <w:p w14:paraId="769C410E" w14:textId="77777777" w:rsidR="008F066E" w:rsidRDefault="008F066E" w:rsidP="008F066E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Moderator Pin: 27440</w:t>
      </w:r>
    </w:p>
    <w:p w14:paraId="6378AEB8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Agenda</w:t>
      </w:r>
    </w:p>
    <w:p w14:paraId="7FA447C2" w14:textId="2B4D13C9" w:rsidR="008F066E" w:rsidRPr="005B47F6" w:rsidRDefault="008F066E" w:rsidP="008F066E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called to order at: </w:t>
      </w:r>
      <w:r>
        <w:rPr>
          <w:rFonts w:ascii="Arial" w:hAnsi="Arial" w:cs="Arial"/>
        </w:rPr>
        <w:t>5:</w:t>
      </w:r>
      <w:r w:rsidR="00BC0B3D">
        <w:rPr>
          <w:rFonts w:ascii="Arial" w:hAnsi="Arial" w:cs="Arial"/>
        </w:rPr>
        <w:t>03</w:t>
      </w:r>
    </w:p>
    <w:p w14:paraId="46FCD85E" w14:textId="54D1716F" w:rsidR="005B47F6" w:rsidRPr="00AE7461" w:rsidRDefault="005B47F6" w:rsidP="005B47F6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AE7461">
        <w:rPr>
          <w:rFonts w:asciiTheme="minorHAnsi" w:hAnsiTheme="minorHAnsi" w:cstheme="minorHAnsi"/>
        </w:rPr>
        <w:t xml:space="preserve">Introduction – Heather Mack, </w:t>
      </w:r>
      <w:r w:rsidR="008D4B44" w:rsidRPr="00AE7461">
        <w:rPr>
          <w:rFonts w:asciiTheme="minorHAnsi" w:hAnsiTheme="minorHAnsi" w:cstheme="minorHAnsi"/>
        </w:rPr>
        <w:t>incoming Membership Secretary</w:t>
      </w:r>
    </w:p>
    <w:p w14:paraId="52D23E93" w14:textId="7DC27B80" w:rsidR="007B7C6F" w:rsidRPr="00AE7461" w:rsidRDefault="007B7C6F" w:rsidP="008F066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E7461">
        <w:rPr>
          <w:rFonts w:asciiTheme="minorHAnsi" w:eastAsia="Times New Roman" w:hAnsiTheme="minorHAnsi" w:cstheme="minorHAnsi"/>
          <w:color w:val="000000"/>
          <w:sz w:val="24"/>
          <w:szCs w:val="24"/>
        </w:rPr>
        <w:t>Planning for ELC 2020 Open Forum</w:t>
      </w:r>
      <w:r w:rsidR="00BC0B3D" w:rsidRPr="00AE746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</w:t>
      </w:r>
    </w:p>
    <w:p w14:paraId="64F335FA" w14:textId="174D67B0" w:rsidR="005B47F6" w:rsidRDefault="00AE7461" w:rsidP="005B47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Topics to consider:</w:t>
      </w:r>
      <w:r w:rsidR="005B47F6">
        <w:rPr>
          <w:rFonts w:eastAsia="Times New Roman"/>
          <w:color w:val="000000"/>
          <w:sz w:val="24"/>
          <w:szCs w:val="24"/>
        </w:rPr>
        <w:t xml:space="preserve"> </w:t>
      </w:r>
    </w:p>
    <w:p w14:paraId="6CAC3DEA" w14:textId="36102FB3" w:rsidR="005B47F6" w:rsidRDefault="005B47F6" w:rsidP="005B47F6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Residency interviews</w:t>
      </w:r>
      <w:r w:rsidR="00AE7461">
        <w:rPr>
          <w:rFonts w:eastAsia="Times New Roman"/>
          <w:color w:val="000000"/>
          <w:sz w:val="24"/>
          <w:szCs w:val="24"/>
        </w:rPr>
        <w:t xml:space="preserve"> – how were they handled during COVID and how will </w:t>
      </w:r>
      <w:proofErr w:type="spellStart"/>
      <w:r w:rsidR="00AE7461">
        <w:rPr>
          <w:rFonts w:eastAsia="Times New Roman"/>
          <w:color w:val="000000"/>
          <w:sz w:val="24"/>
          <w:szCs w:val="24"/>
        </w:rPr>
        <w:t>the</w:t>
      </w:r>
      <w:proofErr w:type="spellEnd"/>
      <w:r w:rsidR="00AE7461">
        <w:rPr>
          <w:rFonts w:eastAsia="Times New Roman"/>
          <w:color w:val="000000"/>
          <w:sz w:val="24"/>
          <w:szCs w:val="24"/>
        </w:rPr>
        <w:t xml:space="preserve"> be handled going forward</w:t>
      </w:r>
    </w:p>
    <w:p w14:paraId="3A3EDCEA" w14:textId="77777777" w:rsidR="00AE7461" w:rsidRDefault="00BC0B3D" w:rsidP="005B47F6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COVID-19 – </w:t>
      </w:r>
    </w:p>
    <w:p w14:paraId="52430FAD" w14:textId="66CD87BB" w:rsidR="00BC0B3D" w:rsidRDefault="00BC0B3D" w:rsidP="00AE7461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how are schools meeting CAPTE </w:t>
      </w:r>
      <w:r w:rsidR="00AE7461">
        <w:rPr>
          <w:rFonts w:eastAsia="Times New Roman"/>
          <w:color w:val="000000"/>
          <w:sz w:val="24"/>
          <w:szCs w:val="24"/>
        </w:rPr>
        <w:t>requirements?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F184003" w14:textId="7842CC85" w:rsidR="00AE7461" w:rsidRDefault="00AE7461" w:rsidP="00AE7461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general management</w:t>
      </w:r>
    </w:p>
    <w:p w14:paraId="0484551A" w14:textId="28B78536" w:rsidR="005B47F6" w:rsidRDefault="005B47F6" w:rsidP="005B47F6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Innovative/alternative clinical experiences – e.g. SIM, etc. </w:t>
      </w:r>
    </w:p>
    <w:p w14:paraId="40F2BB0A" w14:textId="52223F17" w:rsidR="00BC0B3D" w:rsidRDefault="00BC0B3D" w:rsidP="005B47F6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Update on Telehealth</w:t>
      </w:r>
    </w:p>
    <w:p w14:paraId="66B773C1" w14:textId="35E84121" w:rsidR="007B7C6F" w:rsidRDefault="007B7C6F" w:rsidP="008F06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Planning for CSM 2021 Business Meeting - scheduling issue</w:t>
      </w:r>
    </w:p>
    <w:p w14:paraId="438CBD9A" w14:textId="4E666BA0" w:rsidR="00556B19" w:rsidRDefault="00556B19" w:rsidP="00556B1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Academy of Education needs to move their meeting </w:t>
      </w:r>
      <w:r w:rsidR="0004357C">
        <w:rPr>
          <w:rFonts w:eastAsia="Times New Roman"/>
          <w:color w:val="000000"/>
          <w:sz w:val="24"/>
          <w:szCs w:val="24"/>
        </w:rPr>
        <w:t>due to APTA Centennial activities planned on Friday evening</w:t>
      </w:r>
    </w:p>
    <w:p w14:paraId="0E9ADDCA" w14:textId="7FC99907" w:rsidR="005B47F6" w:rsidRDefault="005B47F6" w:rsidP="005B47F6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are </w:t>
      </w:r>
      <w:r w:rsidR="00AE7461">
        <w:rPr>
          <w:rFonts w:eastAsia="Times New Roman"/>
          <w:color w:val="000000"/>
          <w:sz w:val="24"/>
          <w:szCs w:val="24"/>
        </w:rPr>
        <w:t xml:space="preserve">most likely </w:t>
      </w:r>
      <w:r>
        <w:rPr>
          <w:rFonts w:eastAsia="Times New Roman"/>
          <w:color w:val="000000"/>
          <w:sz w:val="24"/>
          <w:szCs w:val="24"/>
        </w:rPr>
        <w:t>not getting a two</w:t>
      </w:r>
      <w:r w:rsidR="00556B19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hour block for our </w:t>
      </w:r>
      <w:r w:rsidR="00AE7461">
        <w:rPr>
          <w:rFonts w:eastAsia="Times New Roman"/>
          <w:color w:val="000000"/>
          <w:sz w:val="24"/>
          <w:szCs w:val="24"/>
        </w:rPr>
        <w:t xml:space="preserve">business </w:t>
      </w:r>
      <w:r>
        <w:rPr>
          <w:rFonts w:eastAsia="Times New Roman"/>
          <w:color w:val="000000"/>
          <w:sz w:val="24"/>
          <w:szCs w:val="24"/>
        </w:rPr>
        <w:t xml:space="preserve">meeting </w:t>
      </w:r>
      <w:r w:rsidR="00AE7461">
        <w:rPr>
          <w:rFonts w:eastAsia="Times New Roman"/>
          <w:color w:val="000000"/>
          <w:sz w:val="24"/>
          <w:szCs w:val="24"/>
        </w:rPr>
        <w:t xml:space="preserve">where </w:t>
      </w:r>
      <w:r w:rsidR="00556B19">
        <w:rPr>
          <w:rFonts w:eastAsia="Times New Roman"/>
          <w:color w:val="000000"/>
          <w:sz w:val="24"/>
          <w:szCs w:val="24"/>
        </w:rPr>
        <w:t>we need to present our slate. We need to decide if we need to have it as a virtual mee</w:t>
      </w:r>
      <w:r w:rsidR="00AE7461">
        <w:rPr>
          <w:rFonts w:eastAsia="Times New Roman"/>
          <w:color w:val="000000"/>
          <w:sz w:val="24"/>
          <w:szCs w:val="24"/>
        </w:rPr>
        <w:t>t</w:t>
      </w:r>
      <w:r w:rsidR="00556B19">
        <w:rPr>
          <w:rFonts w:eastAsia="Times New Roman"/>
          <w:color w:val="000000"/>
          <w:sz w:val="24"/>
          <w:szCs w:val="24"/>
        </w:rPr>
        <w:t xml:space="preserve">ing. </w:t>
      </w:r>
    </w:p>
    <w:p w14:paraId="26E0919A" w14:textId="1F8D21F2" w:rsidR="007B7C6F" w:rsidRDefault="007B7C6F" w:rsidP="008F06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Clinical faculty nominees for ELP Reactor Panel</w:t>
      </w:r>
    </w:p>
    <w:p w14:paraId="045BF212" w14:textId="52471A72" w:rsidR="00556B19" w:rsidRDefault="00556B19" w:rsidP="00556B1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Send any recommendations to Carol</w:t>
      </w:r>
    </w:p>
    <w:p w14:paraId="103E764C" w14:textId="0CCE5AF6" w:rsidR="007B7C6F" w:rsidRDefault="007B7C6F" w:rsidP="008F06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Collaborative Clinical Education Webinar (June 18th)</w:t>
      </w:r>
    </w:p>
    <w:p w14:paraId="63845726" w14:textId="24203D3D" w:rsidR="00556B19" w:rsidRDefault="00556B19" w:rsidP="00556B1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Webinar will be recorded</w:t>
      </w:r>
    </w:p>
    <w:p w14:paraId="03DA135F" w14:textId="47FEC3EE" w:rsidR="00556B19" w:rsidRDefault="0004357C" w:rsidP="00556B1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Speaker </w:t>
      </w:r>
      <w:r w:rsidR="00556B19">
        <w:rPr>
          <w:rFonts w:eastAsia="Times New Roman"/>
          <w:color w:val="000000"/>
          <w:sz w:val="24"/>
          <w:szCs w:val="24"/>
        </w:rPr>
        <w:t>agreed to do another one in July that will be more targeted through invitation</w:t>
      </w:r>
      <w:r w:rsidR="00AE7461">
        <w:rPr>
          <w:rFonts w:eastAsia="Times New Roman"/>
          <w:color w:val="000000"/>
          <w:sz w:val="24"/>
          <w:szCs w:val="24"/>
        </w:rPr>
        <w:t xml:space="preserve"> only</w:t>
      </w:r>
      <w:r w:rsidR="00556B19">
        <w:rPr>
          <w:rFonts w:eastAsia="Times New Roman"/>
          <w:color w:val="000000"/>
          <w:sz w:val="24"/>
          <w:szCs w:val="24"/>
        </w:rPr>
        <w:t xml:space="preserve"> for clinical faculty </w:t>
      </w:r>
    </w:p>
    <w:p w14:paraId="474D01AC" w14:textId="74409634" w:rsidR="007B7C6F" w:rsidRDefault="007B7C6F" w:rsidP="008F06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CPI Updates</w:t>
      </w:r>
    </w:p>
    <w:p w14:paraId="6CCF4412" w14:textId="0D65A2EB" w:rsidR="00C81851" w:rsidRDefault="00C81851" w:rsidP="00C8185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Carol spoke with Anne Donnelly regarding </w:t>
      </w:r>
      <w:r w:rsidR="0004357C">
        <w:rPr>
          <w:rFonts w:eastAsia="Times New Roman"/>
          <w:color w:val="000000"/>
          <w:sz w:val="24"/>
          <w:szCs w:val="24"/>
        </w:rPr>
        <w:t xml:space="preserve">CPI/CSIF </w:t>
      </w:r>
      <w:r>
        <w:rPr>
          <w:rFonts w:eastAsia="Times New Roman"/>
          <w:color w:val="000000"/>
          <w:sz w:val="24"/>
          <w:szCs w:val="24"/>
        </w:rPr>
        <w:t>Advisory Committee</w:t>
      </w:r>
      <w:r w:rsidR="00AE7461">
        <w:rPr>
          <w:rFonts w:eastAsia="Times New Roman"/>
          <w:color w:val="000000"/>
          <w:sz w:val="24"/>
          <w:szCs w:val="24"/>
        </w:rPr>
        <w:t xml:space="preserve">. Will need recommendations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4DBFEB7" w14:textId="0058F18C" w:rsidR="00C81851" w:rsidRDefault="00C81851" w:rsidP="00C818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CE placement taskforce </w:t>
      </w:r>
    </w:p>
    <w:p w14:paraId="6F373F14" w14:textId="778671B1" w:rsidR="00C81851" w:rsidRDefault="008D4B44" w:rsidP="00C81851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Carol will set up Google document for us to review NCCE’s recommendations and provide feedback</w:t>
      </w:r>
    </w:p>
    <w:p w14:paraId="3CCE85B5" w14:textId="77777777" w:rsidR="00280C1C" w:rsidRDefault="00280C1C"/>
    <w:sectPr w:rsidR="0028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B6DC4"/>
    <w:multiLevelType w:val="hybridMultilevel"/>
    <w:tmpl w:val="0ECE468E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4357C"/>
    <w:rsid w:val="00154C3B"/>
    <w:rsid w:val="00280C1C"/>
    <w:rsid w:val="00556B19"/>
    <w:rsid w:val="005B47F6"/>
    <w:rsid w:val="007B7C6F"/>
    <w:rsid w:val="008D4B44"/>
    <w:rsid w:val="008F066E"/>
    <w:rsid w:val="00965B06"/>
    <w:rsid w:val="00AE7461"/>
    <w:rsid w:val="00BC0B3D"/>
    <w:rsid w:val="00C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2</cp:revision>
  <dcterms:created xsi:type="dcterms:W3CDTF">2020-06-22T16:17:00Z</dcterms:created>
  <dcterms:modified xsi:type="dcterms:W3CDTF">2020-06-22T16:17:00Z</dcterms:modified>
</cp:coreProperties>
</file>